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D08EB4" w14:textId="77777777" w:rsidR="00210230" w:rsidRPr="00210230" w:rsidRDefault="00210230" w:rsidP="00210230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210230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210230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210230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210230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210230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14:paraId="2FFF87E0" w14:textId="77777777" w:rsidR="00210230" w:rsidRPr="00210230" w:rsidRDefault="00210230" w:rsidP="00210230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210230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210230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210230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210230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210230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14:paraId="117554F4" w14:textId="287C087B" w:rsidR="0018483B" w:rsidRPr="00504DAE" w:rsidRDefault="00210230" w:rsidP="00210230">
      <w:pPr>
        <w:spacing w:before="240"/>
        <w:ind w:left="6481"/>
        <w:rPr>
          <w:rFonts w:ascii="David" w:hAnsi="David" w:cs="David"/>
          <w:rtl/>
        </w:rPr>
      </w:pPr>
      <w:r w:rsidRPr="00210230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التاريخ</w:t>
      </w:r>
      <w:r w:rsidRPr="00210230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: </w:t>
      </w:r>
      <w:r w:rsidRPr="00210230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="00B56A5F">
        <w:rPr>
          <w:rFonts w:ascii="David" w:hAnsi="David" w:cs="David" w:hint="cs"/>
          <w:rtl/>
        </w:rPr>
        <w:t xml:space="preserve">   13.03.2025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B84BDC4" w14:textId="0D57D8B4" w:rsidR="008847C6" w:rsidRPr="00236DFA" w:rsidRDefault="008847C6" w:rsidP="00EB6F64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68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324"/>
        <w:gridCol w:w="1254"/>
      </w:tblGrid>
      <w:tr w:rsidR="00210230" w:rsidRPr="00B30C90" w14:paraId="30FA6B4B" w14:textId="402DD529" w:rsidTr="00B56A5F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1BC5EF56" w14:textId="18859907" w:rsidR="00210230" w:rsidRPr="00B30C90" w:rsidRDefault="00210230" w:rsidP="00210230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رقم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7B7A35" w14:textId="04A58423" w:rsidR="00210230" w:rsidRPr="00B30C90" w:rsidRDefault="00210230" w:rsidP="00210230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موضوع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30BED11" w14:textId="6F4C9334" w:rsidR="00210230" w:rsidRPr="00B30C90" w:rsidRDefault="00210230" w:rsidP="0021023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324" w:type="dxa"/>
            <w:tcBorders>
              <w:bottom w:val="single" w:sz="4" w:space="0" w:color="000000"/>
            </w:tcBorders>
          </w:tcPr>
          <w:p w14:paraId="3A6AF8CE" w14:textId="1D335967" w:rsidR="00210230" w:rsidRPr="00B30C90" w:rsidRDefault="00210230" w:rsidP="00210230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الرد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على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  <w:r w:rsidRPr="005F4EF0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</w:p>
        </w:tc>
        <w:tc>
          <w:tcPr>
            <w:tcW w:w="1254" w:type="dxa"/>
            <w:tcBorders>
              <w:bottom w:val="single" w:sz="4" w:space="0" w:color="000000"/>
            </w:tcBorders>
          </w:tcPr>
          <w:p w14:paraId="56A6CBEF" w14:textId="5E48800F" w:rsidR="00210230" w:rsidRPr="00B30C90" w:rsidRDefault="00210230" w:rsidP="00210230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الموعد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الأخير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لتقديم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</w:p>
        </w:tc>
      </w:tr>
      <w:tr w:rsidR="00B56A5F" w:rsidRPr="00B30C90" w14:paraId="0048F365" w14:textId="65AD7BBD" w:rsidTr="00B56A5F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11F2FC3B" w14:textId="06222C40" w:rsidR="00B56A5F" w:rsidRPr="00B30C90" w:rsidRDefault="00B56A5F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</w:rPr>
              <w:t>45/2025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7012D43" w14:textId="02D0A450" w:rsidR="00B56A5F" w:rsidRDefault="00B56A5F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  <w:p w14:paraId="283DED2F" w14:textId="0838B6FC" w:rsidR="00210230" w:rsidRPr="004474C9" w:rsidRDefault="004474C9" w:rsidP="004049EC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شراء وصيانة ماكنات </w:t>
            </w:r>
            <w:r>
              <w:rPr>
                <w:rFonts w:ascii="David" w:hAnsi="David" w:cstheme="minorBidi" w:hint="eastAsia"/>
                <w:rtl/>
                <w:lang w:bidi="ar-SA"/>
              </w:rPr>
              <w:t>للإنتاج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ثلاثي الابعاد ، لوازم ومواد خام مرافقه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5F70CEC" w14:textId="6FE09D58" w:rsidR="00210230" w:rsidRPr="00B30C90" w:rsidRDefault="00210230" w:rsidP="00210230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 w:rsidRPr="00210230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210230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210230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210230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210230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10230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210230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10230">
              <w:rPr>
                <w:rFonts w:ascii="Arial" w:hAnsi="Arial" w:cs="Arial" w:hint="cs"/>
                <w:rtl/>
                <w:lang w:bidi="ar-SA"/>
              </w:rPr>
              <w:t>لـ</w:t>
            </w:r>
            <w:r>
              <w:rPr>
                <w:rFonts w:ascii="David" w:hAnsi="David" w:cs="Arial" w:hint="cs"/>
                <w:rtl/>
                <w:lang w:bidi="ar-SA"/>
              </w:rPr>
              <w:t xml:space="preserve">سنتين </w:t>
            </w:r>
            <w:r w:rsidRPr="00210230">
              <w:rPr>
                <w:rFonts w:ascii="Arial" w:hAnsi="Arial" w:cs="Arial" w:hint="cs"/>
                <w:rtl/>
                <w:lang w:bidi="ar-SA"/>
              </w:rPr>
              <w:t>اضافي</w:t>
            </w:r>
            <w:r>
              <w:rPr>
                <w:rFonts w:ascii="Arial" w:hAnsi="Arial" w:cs="Arial" w:hint="cs"/>
                <w:rtl/>
                <w:lang w:bidi="ar-SA"/>
              </w:rPr>
              <w:t>تين</w:t>
            </w:r>
          </w:p>
        </w:tc>
        <w:tc>
          <w:tcPr>
            <w:tcW w:w="2324" w:type="dxa"/>
            <w:tcBorders>
              <w:bottom w:val="single" w:sz="4" w:space="0" w:color="000000"/>
            </w:tcBorders>
          </w:tcPr>
          <w:p w14:paraId="096463C1" w14:textId="77777777" w:rsidR="00210230" w:rsidRPr="00210230" w:rsidRDefault="00210230" w:rsidP="0021023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sz w:val="22"/>
                <w:szCs w:val="22"/>
                <w:rtl/>
                <w:lang w:bidi="ar-SA"/>
              </w:rPr>
            </w:pPr>
            <w:r w:rsidRPr="00210230">
              <w:rPr>
                <w:rFonts w:ascii="Arial" w:hAnsi="Arial" w:cs="Arial" w:hint="cs"/>
                <w:b/>
                <w:bCs/>
                <w:sz w:val="22"/>
                <w:szCs w:val="22"/>
                <w:rtl/>
                <w:lang w:bidi="ar-SA"/>
              </w:rPr>
              <w:t>حتى</w:t>
            </w:r>
            <w:r w:rsidRPr="00210230">
              <w:rPr>
                <w:rFonts w:ascii="David" w:hAnsi="David" w:cs="David" w:hint="cs"/>
                <w:b/>
                <w:bCs/>
                <w:sz w:val="22"/>
                <w:szCs w:val="22"/>
                <w:rtl/>
                <w:lang w:bidi="ar-SA"/>
              </w:rPr>
              <w:t xml:space="preserve"> </w:t>
            </w:r>
            <w:r w:rsidRPr="00210230">
              <w:rPr>
                <w:rFonts w:ascii="Arial" w:hAnsi="Arial" w:cs="Arial" w:hint="cs"/>
                <w:b/>
                <w:bCs/>
                <w:sz w:val="22"/>
                <w:szCs w:val="22"/>
                <w:rtl/>
                <w:lang w:bidi="ar-SA"/>
              </w:rPr>
              <w:t>الساعة</w:t>
            </w:r>
          </w:p>
          <w:p w14:paraId="71B75DB2" w14:textId="6B538E58" w:rsidR="00B56A5F" w:rsidRPr="00B30C90" w:rsidRDefault="00210230" w:rsidP="00210230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210230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>15:00</w:t>
            </w:r>
            <w:r w:rsidR="00B56A5F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B56A5F" w:rsidRPr="00B56A5F">
              <w:rPr>
                <w:rFonts w:ascii="David" w:hAnsi="David" w:cs="David"/>
                <w:sz w:val="20"/>
                <w:szCs w:val="20"/>
              </w:rPr>
              <w:t>shirazec</w:t>
            </w:r>
            <w:r w:rsidR="00B56A5F">
              <w:rPr>
                <w:rFonts w:ascii="David" w:hAnsi="David" w:cs="David"/>
                <w:sz w:val="20"/>
                <w:szCs w:val="20"/>
              </w:rPr>
              <w:t>haria@police.gov.il</w:t>
            </w:r>
          </w:p>
          <w:p w14:paraId="22927D10" w14:textId="77777777" w:rsidR="00B56A5F" w:rsidRPr="00B30C90" w:rsidRDefault="00B56A5F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B56A5F" w:rsidRPr="00B30C90" w:rsidRDefault="00B56A5F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B56A5F" w:rsidRPr="00B30C90" w:rsidRDefault="00B56A5F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54" w:type="dxa"/>
            <w:tcBorders>
              <w:bottom w:val="single" w:sz="4" w:space="0" w:color="000000"/>
            </w:tcBorders>
          </w:tcPr>
          <w:p w14:paraId="5C320AFB" w14:textId="488A20E1" w:rsidR="00210230" w:rsidRPr="00210230" w:rsidRDefault="00B56A5F" w:rsidP="0021023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27.04.2025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210230" w:rsidRPr="00210230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210230" w:rsidRPr="0021023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210230" w:rsidRPr="00210230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41AFEE91" w14:textId="06DC3281" w:rsidR="00B56A5F" w:rsidRPr="00B30C90" w:rsidRDefault="00210230" w:rsidP="0021023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21023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sectPr w:rsidR="00595450" w:rsidRPr="00B30C90" w:rsidSect="00827D33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16D57B" w14:textId="77777777" w:rsidR="00D0139F" w:rsidRDefault="00D0139F" w:rsidP="0041272D">
      <w:r>
        <w:separator/>
      </w:r>
    </w:p>
  </w:endnote>
  <w:endnote w:type="continuationSeparator" w:id="0">
    <w:p w14:paraId="237F1960" w14:textId="77777777" w:rsidR="00D0139F" w:rsidRDefault="00D0139F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52405DD5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4474C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4474C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3F6A76AB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EB6F64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5A3A81" w14:textId="77777777" w:rsidR="00D0139F" w:rsidRDefault="00D0139F" w:rsidP="0041272D">
      <w:r>
        <w:separator/>
      </w:r>
    </w:p>
  </w:footnote>
  <w:footnote w:type="continuationSeparator" w:id="0">
    <w:p w14:paraId="003B7E31" w14:textId="77777777" w:rsidR="00D0139F" w:rsidRDefault="00D0139F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154A38C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D3561"/>
    <w:rsid w:val="000D6428"/>
    <w:rsid w:val="000E70A7"/>
    <w:rsid w:val="001131FA"/>
    <w:rsid w:val="001339A2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10230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474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26236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56A5F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0139F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72871"/>
    <w:rsid w:val="00E876B3"/>
    <w:rsid w:val="00EB6F64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B56A5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3-">
    <w:name w:val="3 - סעיף"/>
    <w:basedOn w:val="a"/>
    <w:qFormat/>
    <w:rsid w:val="00B56A5F"/>
    <w:pPr>
      <w:numPr>
        <w:ilvl w:val="2"/>
        <w:numId w:val="7"/>
      </w:numPr>
      <w:spacing w:before="120" w:after="120" w:line="360" w:lineRule="auto"/>
      <w:ind w:left="1800" w:hanging="810"/>
      <w:jc w:val="both"/>
    </w:pPr>
    <w:rPr>
      <w:rFonts w:ascii="David" w:eastAsiaTheme="minorHAnsi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B56A5F"/>
    <w:pPr>
      <w:numPr>
        <w:ilvl w:val="4"/>
        <w:numId w:val="7"/>
      </w:numPr>
      <w:spacing w:before="120" w:after="120" w:line="360" w:lineRule="auto"/>
      <w:jc w:val="both"/>
    </w:pPr>
    <w:rPr>
      <w:rFonts w:ascii="David" w:eastAsiaTheme="minorHAnsi" w:hAnsi="David" w:cs="David"/>
      <w:lang w:eastAsia="en-US"/>
    </w:rPr>
  </w:style>
  <w:style w:type="paragraph" w:customStyle="1" w:styleId="2-">
    <w:name w:val="2 - כותרת"/>
    <w:basedOn w:val="a"/>
    <w:qFormat/>
    <w:rsid w:val="00B56A5F"/>
    <w:pPr>
      <w:keepNext/>
      <w:keepLines/>
      <w:numPr>
        <w:ilvl w:val="1"/>
        <w:numId w:val="7"/>
      </w:numPr>
      <w:spacing w:before="360" w:line="360" w:lineRule="auto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  <w:lang w:eastAsia="en-US"/>
    </w:rPr>
  </w:style>
  <w:style w:type="paragraph" w:customStyle="1" w:styleId="1-">
    <w:name w:val="1 - כותרת"/>
    <w:basedOn w:val="2"/>
    <w:qFormat/>
    <w:rsid w:val="00B56A5F"/>
    <w:pPr>
      <w:numPr>
        <w:numId w:val="7"/>
      </w:numPr>
      <w:tabs>
        <w:tab w:val="num" w:pos="360"/>
        <w:tab w:val="left" w:pos="1050"/>
      </w:tabs>
      <w:spacing w:before="240" w:after="120"/>
      <w:ind w:left="0" w:firstLine="0"/>
      <w:jc w:val="both"/>
    </w:pPr>
    <w:rPr>
      <w:rFonts w:ascii="David" w:eastAsiaTheme="minorHAnsi" w:hAnsi="David" w:cs="David"/>
      <w:b/>
      <w:bCs/>
      <w:caps/>
      <w:color w:val="auto"/>
      <w:spacing w:val="15"/>
      <w:sz w:val="40"/>
      <w:szCs w:val="40"/>
      <w:lang w:eastAsia="en-US"/>
    </w:rPr>
  </w:style>
  <w:style w:type="character" w:customStyle="1" w:styleId="5-Char">
    <w:name w:val="5 - סעיף Char"/>
    <w:basedOn w:val="a0"/>
    <w:link w:val="5-"/>
    <w:rsid w:val="00B56A5F"/>
    <w:rPr>
      <w:rFonts w:ascii="David" w:eastAsiaTheme="minorHAnsi" w:hAnsi="David" w:cs="David"/>
      <w:sz w:val="24"/>
      <w:szCs w:val="24"/>
    </w:rPr>
  </w:style>
  <w:style w:type="paragraph" w:customStyle="1" w:styleId="6-">
    <w:name w:val="6 - סעיף"/>
    <w:basedOn w:val="a"/>
    <w:qFormat/>
    <w:rsid w:val="00B56A5F"/>
    <w:pPr>
      <w:numPr>
        <w:ilvl w:val="5"/>
        <w:numId w:val="7"/>
      </w:numPr>
      <w:snapToGrid w:val="0"/>
      <w:spacing w:before="120" w:after="120" w:line="360" w:lineRule="auto"/>
      <w:ind w:left="3701" w:hanging="1267"/>
      <w:jc w:val="both"/>
    </w:pPr>
    <w:rPr>
      <w:rFonts w:ascii="David" w:eastAsiaTheme="minorHAnsi" w:hAnsi="David" w:cs="David"/>
      <w:noProof/>
    </w:rPr>
  </w:style>
  <w:style w:type="paragraph" w:customStyle="1" w:styleId="4-">
    <w:name w:val="4 - כותרת"/>
    <w:basedOn w:val="a"/>
    <w:qFormat/>
    <w:rsid w:val="00B56A5F"/>
    <w:pPr>
      <w:numPr>
        <w:ilvl w:val="3"/>
        <w:numId w:val="7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rFonts w:ascii="David" w:eastAsiaTheme="minorHAnsi" w:hAnsi="David" w:cs="David"/>
      <w:b/>
      <w:bCs/>
      <w:noProof/>
    </w:rPr>
  </w:style>
  <w:style w:type="paragraph" w:customStyle="1" w:styleId="7-">
    <w:name w:val="7 - סעיף"/>
    <w:basedOn w:val="6-"/>
    <w:qFormat/>
    <w:rsid w:val="00B56A5F"/>
    <w:pPr>
      <w:numPr>
        <w:ilvl w:val="6"/>
      </w:numPr>
      <w:ind w:left="4147" w:hanging="1440"/>
    </w:pPr>
  </w:style>
  <w:style w:type="character" w:customStyle="1" w:styleId="20">
    <w:name w:val="כותרת 2 תו"/>
    <w:basedOn w:val="a0"/>
    <w:link w:val="2"/>
    <w:semiHidden/>
    <w:rsid w:val="00B56A5F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364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2025-03-13T07:47:00Z</cp:lastPrinted>
  <dcterms:created xsi:type="dcterms:W3CDTF">2025-03-17T05:56:00Z</dcterms:created>
  <dcterms:modified xsi:type="dcterms:W3CDTF">2025-03-17T05:56:00Z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